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9" w:rsidRPr="001D7139" w:rsidRDefault="001D7139" w:rsidP="001D7139">
      <w:pPr>
        <w:tabs>
          <w:tab w:val="left" w:pos="1620"/>
        </w:tabs>
        <w:jc w:val="center"/>
        <w:rPr>
          <w:b/>
          <w:sz w:val="28"/>
          <w:szCs w:val="28"/>
          <w:lang w:val="uk-UA"/>
        </w:rPr>
      </w:pPr>
      <w:r w:rsidRPr="001D7139">
        <w:rPr>
          <w:b/>
          <w:sz w:val="28"/>
          <w:szCs w:val="28"/>
          <w:lang w:val="uk-UA"/>
        </w:rPr>
        <w:t>СХЕМИ САМОАНАЛІЗУ УРОКУ</w:t>
      </w:r>
    </w:p>
    <w:p w:rsidR="001D7139" w:rsidRPr="001D7139" w:rsidRDefault="001D7139" w:rsidP="001D7139">
      <w:pPr>
        <w:tabs>
          <w:tab w:val="left" w:pos="1620"/>
        </w:tabs>
        <w:jc w:val="center"/>
        <w:rPr>
          <w:sz w:val="28"/>
          <w:szCs w:val="28"/>
          <w:lang w:val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"/>
        <w:gridCol w:w="31"/>
        <w:gridCol w:w="6"/>
        <w:gridCol w:w="1996"/>
        <w:gridCol w:w="8345"/>
      </w:tblGrid>
      <w:tr w:rsidR="001D7139" w:rsidRPr="001D7139" w:rsidTr="001D7139">
        <w:trPr>
          <w:trHeight w:val="530"/>
        </w:trPr>
        <w:tc>
          <w:tcPr>
            <w:tcW w:w="10881" w:type="dxa"/>
            <w:gridSpan w:val="6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СХЕМА 1</w:t>
            </w:r>
          </w:p>
        </w:tc>
      </w:tr>
      <w:tr w:rsidR="001D7139" w:rsidRPr="001D7139" w:rsidTr="001D7139">
        <w:trPr>
          <w:trHeight w:val="530"/>
        </w:trPr>
        <w:tc>
          <w:tcPr>
            <w:tcW w:w="503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0378" w:type="dxa"/>
            <w:gridSpan w:val="4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 xml:space="preserve">Питання 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Яке місце цього уроку в темі, розділі, курсі? Його зв’язок із попередніми уроками?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Які особливості класу було враховано під час планування уроку?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Які завдання планувалося вирішувати на уроці? Цим влаштував такий вибір завдання?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Чим влаштував вибір структури та типу уроку?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Чим влаштував вибір змісту, форми та методів навчання (за елементами уроку)?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Які умови (навчально-матеріальні, гігієнічні, морально-психологічні, естетичні й тимчасові) було створено на уроці? Наскільки вони спряли успішній роботі?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Чи були відхилення від плану уроку? Чому? Які самі? До чого вони призвели?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 можна оцінювати результати уроку? Чи вирішено його завдання? Чи не було перевантаження учнів?</w:t>
            </w:r>
          </w:p>
        </w:tc>
      </w:tr>
      <w:tr w:rsidR="001D7139" w:rsidRPr="001D7139" w:rsidTr="001D7139">
        <w:trPr>
          <w:trHeight w:val="640"/>
        </w:trPr>
        <w:tc>
          <w:tcPr>
            <w:tcW w:w="534" w:type="dxa"/>
            <w:gridSpan w:val="3"/>
            <w:tcBorders>
              <w:bottom w:val="single" w:sz="4" w:space="0" w:color="auto"/>
            </w:tcBorders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0347" w:type="dxa"/>
            <w:gridSpan w:val="3"/>
            <w:tcBorders>
              <w:bottom w:val="single" w:sz="4" w:space="0" w:color="auto"/>
            </w:tcBorders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Які висновки на майбутнє можна зробити за результатами уроку?</w:t>
            </w:r>
          </w:p>
        </w:tc>
      </w:tr>
      <w:tr w:rsidR="001D7139" w:rsidRPr="001D7139" w:rsidTr="001D7139">
        <w:trPr>
          <w:trHeight w:val="541"/>
        </w:trPr>
        <w:tc>
          <w:tcPr>
            <w:tcW w:w="10881" w:type="dxa"/>
            <w:gridSpan w:val="6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СХЕМА 2</w:t>
            </w:r>
          </w:p>
        </w:tc>
      </w:tr>
      <w:tr w:rsidR="001D7139" w:rsidRPr="001D7139" w:rsidTr="001D7139">
        <w:trPr>
          <w:trHeight w:val="541"/>
        </w:trPr>
        <w:tc>
          <w:tcPr>
            <w:tcW w:w="484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0397" w:type="dxa"/>
            <w:gridSpan w:val="5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Питання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Загальна структура уроку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Основна дидактична мета уроку: його місце в системі уроків у темі, основні моменти уроку, дозування часу, дотримання основних вимог до оформлення кожного уроку, ефективність використання часу на уроці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Реалізація основної дидактичної мети уроку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Виконання вимог програми, співвідношення матеріалу, поясненого на уроці й даного на самостійну роботу, організація сприйняття, уваги, пізнавального інтересу, організація первинного закріплення матеріалу, перевірка якості ЗУН, використання розділу та програм, вимоги до знань: опитування учнів – принцип виклику, диференційовані завдання, використання орієнтовних норм оцінок учнів, даних у програмах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Розвивальний аспект уроку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Залучення учнів до здійснення основних розумових операцій, подолання посильних труднощів, розвиток пізнавальної самостійності й послідовності, науковості зв’язку теорії з практикою, міцність знань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Дотримання основних принципів дидактики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 xml:space="preserve">Принцип наочності, свідомості й активності в роботі вчителя й учнів, доступності й </w:t>
            </w:r>
            <w:proofErr w:type="spellStart"/>
            <w:r w:rsidRPr="001D7139">
              <w:rPr>
                <w:sz w:val="26"/>
                <w:szCs w:val="26"/>
                <w:lang w:val="uk-UA"/>
              </w:rPr>
              <w:t>посильності</w:t>
            </w:r>
            <w:proofErr w:type="spellEnd"/>
            <w:r w:rsidRPr="001D7139">
              <w:rPr>
                <w:sz w:val="26"/>
                <w:szCs w:val="26"/>
                <w:lang w:val="uk-UA"/>
              </w:rPr>
              <w:t>, систематичності й послідовності, науковості зв’язку теорії з практикою, міцність знань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Методи навчання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Методи ведення нового матеріалу, закріплення та вироблення вмінь та навичок, контролю; відповідність методів загальної спрямованості навчання дидактичній меті, специфіці навчального предмета; залежність вибору методів навчання від матеріальної оснащеності шкіл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Виховний аспект уроку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Використання виховних можливостей змісту навчального матеріалу, формування світогляду, зв’язок із життям, виховання сумлінного ставлення до праці, навчання, використання виховної можливості оцінки, виховний вплив особистості вчителя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Учитель на уроці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Підготовка до уроку, роль конспектів, види діяльності на уроці, контакт із класом, індивідуальний підхід до учнів, значення предмета, захопленість ним, зовнішній вигляд учителя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Робота учнів на уроці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Підготовка учнів до уроку, активність на різних етапах уроку, види діяльності, культура мови, дисципліна, ставлення до предмета, вчителя; динаміка працездатності, моменти найвищої активності, зниження працездатності, їхні причини, рівень сформованості вміння вчитися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2002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Гігієнічні умови на уроці</w:t>
            </w:r>
          </w:p>
        </w:tc>
        <w:tc>
          <w:tcPr>
            <w:tcW w:w="8345" w:type="dxa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Приміщення, його оснащеність, меблі, дотримання принципу розташування, розклад на цей день, тривалість і характер проведення змін, вплив гігієнічних умов на динаміку працездатності на уроці</w:t>
            </w:r>
          </w:p>
        </w:tc>
      </w:tr>
      <w:tr w:rsidR="001D7139" w:rsidRPr="001D7139" w:rsidTr="001D7139">
        <w:trPr>
          <w:trHeight w:val="393"/>
        </w:trPr>
        <w:tc>
          <w:tcPr>
            <w:tcW w:w="10881" w:type="dxa"/>
            <w:gridSpan w:val="6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СХЕМА 3</w:t>
            </w:r>
          </w:p>
        </w:tc>
      </w:tr>
      <w:tr w:rsidR="001D7139" w:rsidRPr="001D7139" w:rsidTr="001D7139">
        <w:trPr>
          <w:trHeight w:val="393"/>
        </w:trPr>
        <w:tc>
          <w:tcPr>
            <w:tcW w:w="540" w:type="dxa"/>
            <w:gridSpan w:val="4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0341" w:type="dxa"/>
            <w:gridSpan w:val="2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Питання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Яке місце уроку в темі, розділі, курсі? Як цей урок пов’язаний із попередніми, як цей урок «працює» на наступні уроки? Який тип уроку?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Які особливості учнів було враховано під час планування певного уроку?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Які завдання вирішували на уроці: освітні, виховні, розвивальні? Чи було забезпечено їхній взаємозв’язок? Які завдання були головними? Як враховано особливості класу?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Чи раціонально було розподілено час, відведений на всі етапи уроку? Чи логічно є «зв’язка» етапів уроку?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Чи доведено головне, істотне на уроці?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Яке поєднання методів навчання обрано для розкриття нового матеріалу?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Яке поєднання форм навчання було обрано для розкриття нового матеріалу і чому?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Доцільність диференційованого підходу до учнів? як він здійснювався?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 було організовано контроль засвоєння знань, умінь і навичок? У яких формах і методах реалізується?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Як використано на уроці навчальний кабінет, які засоби навчання?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 xml:space="preserve">За рахунок чого забезпечено в класі </w:t>
            </w:r>
            <w:proofErr w:type="spellStart"/>
            <w:r w:rsidRPr="001D7139">
              <w:rPr>
                <w:sz w:val="26"/>
                <w:szCs w:val="26"/>
                <w:lang w:val="uk-UA"/>
              </w:rPr>
              <w:t>висрку</w:t>
            </w:r>
            <w:proofErr w:type="spellEnd"/>
            <w:r w:rsidRPr="001D7139">
              <w:rPr>
                <w:sz w:val="26"/>
                <w:szCs w:val="26"/>
                <w:lang w:val="uk-UA"/>
              </w:rPr>
              <w:t xml:space="preserve"> працездатність школярів упродовж усього уроку, як було підтримано сприятливу психологічну атмосферу, спілкування?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Чи вдалося цілком реалізувати всі заплановані завдання? Якщо не вдалося, то чому? Як учитель планує виконати нереалізоване?</w:t>
            </w:r>
          </w:p>
        </w:tc>
      </w:tr>
      <w:tr w:rsidR="001D7139" w:rsidRPr="001D7139" w:rsidTr="001D7139">
        <w:tc>
          <w:tcPr>
            <w:tcW w:w="10881" w:type="dxa"/>
            <w:gridSpan w:val="6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СХЕМА 4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Етапи самоаналізу</w:t>
            </w:r>
          </w:p>
        </w:tc>
      </w:tr>
      <w:tr w:rsidR="001D7139" w:rsidRPr="001D7139" w:rsidTr="001D7139">
        <w:trPr>
          <w:trHeight w:val="555"/>
        </w:trPr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Охарактеризувати клас</w:t>
            </w:r>
          </w:p>
        </w:tc>
      </w:tr>
      <w:tr w:rsidR="001D7139" w:rsidRPr="001D7139" w:rsidTr="001D7139">
        <w:trPr>
          <w:trHeight w:val="555"/>
        </w:trPr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Назвати тему уроку, вказати її місце в загальній системі інших уроків і тем</w:t>
            </w:r>
          </w:p>
        </w:tc>
      </w:tr>
      <w:tr w:rsidR="001D7139" w:rsidRPr="001D7139" w:rsidTr="001D7139">
        <w:trPr>
          <w:trHeight w:val="555"/>
        </w:trPr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Визначити рівень складності досліджуваної теми та її труднощі для даного класу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Назвати триєдину мету уроку, зіставивши її з кінцевим результатом, отриманим у ході проведення уроку (навести аргументи)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Висловити свою думку про тип уроку та його відповідність дидактичній меті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Назвати етапи та показати, яким чином було вирішено дидактичне завдання на кожному з них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Коротко охарактеризувати використані на початку уроку методи навчання, їх відповідність досліджуваному матеріалу та способом організації діяльності учнів, зіставивши це з отриманими результатами – якістю знань учнів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Визначити найкращі та невдалі місця в уроці</w:t>
            </w:r>
          </w:p>
        </w:tc>
      </w:tr>
      <w:tr w:rsidR="001D7139" w:rsidRPr="001D7139" w:rsidTr="001D7139">
        <w:tc>
          <w:tcPr>
            <w:tcW w:w="534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center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0347" w:type="dxa"/>
            <w:gridSpan w:val="3"/>
            <w:vAlign w:val="center"/>
          </w:tcPr>
          <w:p w:rsidR="001D7139" w:rsidRPr="001D7139" w:rsidRDefault="001D7139" w:rsidP="00802614">
            <w:pPr>
              <w:tabs>
                <w:tab w:val="left" w:pos="1620"/>
              </w:tabs>
              <w:jc w:val="both"/>
              <w:rPr>
                <w:sz w:val="26"/>
                <w:szCs w:val="26"/>
                <w:lang w:val="uk-UA"/>
              </w:rPr>
            </w:pPr>
            <w:r w:rsidRPr="001D7139">
              <w:rPr>
                <w:sz w:val="26"/>
                <w:szCs w:val="26"/>
                <w:lang w:val="uk-UA"/>
              </w:rPr>
              <w:t>Зробити загальний висновок і поставити оцінку</w:t>
            </w:r>
          </w:p>
        </w:tc>
      </w:tr>
    </w:tbl>
    <w:p w:rsidR="001D7139" w:rsidRPr="001D7139" w:rsidRDefault="001D7139" w:rsidP="001D7139">
      <w:pPr>
        <w:tabs>
          <w:tab w:val="left" w:pos="1620"/>
        </w:tabs>
        <w:jc w:val="both"/>
        <w:rPr>
          <w:sz w:val="28"/>
          <w:szCs w:val="28"/>
        </w:rPr>
      </w:pPr>
    </w:p>
    <w:p w:rsidR="00FC09F0" w:rsidRPr="001D7139" w:rsidRDefault="00FC09F0">
      <w:pPr>
        <w:rPr>
          <w:sz w:val="28"/>
          <w:szCs w:val="28"/>
        </w:rPr>
      </w:pPr>
    </w:p>
    <w:sectPr w:rsidR="00FC09F0" w:rsidRPr="001D7139" w:rsidSect="001D7139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7139"/>
    <w:rsid w:val="00021B0D"/>
    <w:rsid w:val="00051BBE"/>
    <w:rsid w:val="000A6EAE"/>
    <w:rsid w:val="000C0EF3"/>
    <w:rsid w:val="001A1EBA"/>
    <w:rsid w:val="001B4AA5"/>
    <w:rsid w:val="001D7139"/>
    <w:rsid w:val="00525E0C"/>
    <w:rsid w:val="0059325D"/>
    <w:rsid w:val="005C136D"/>
    <w:rsid w:val="00740DF3"/>
    <w:rsid w:val="00796C0B"/>
    <w:rsid w:val="007B1F81"/>
    <w:rsid w:val="00AB4F01"/>
    <w:rsid w:val="00B01A76"/>
    <w:rsid w:val="00BB0930"/>
    <w:rsid w:val="00C56DB5"/>
    <w:rsid w:val="00D54CD0"/>
    <w:rsid w:val="00D95A33"/>
    <w:rsid w:val="00DA5F85"/>
    <w:rsid w:val="00E10DC3"/>
    <w:rsid w:val="00EB2811"/>
    <w:rsid w:val="00EF4429"/>
    <w:rsid w:val="00F668A2"/>
    <w:rsid w:val="00FC09F0"/>
    <w:rsid w:val="00F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3358</Words>
  <Characters>1915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2014-03-27T18:28:00Z</dcterms:created>
  <dcterms:modified xsi:type="dcterms:W3CDTF">2014-03-27T18:33:00Z</dcterms:modified>
</cp:coreProperties>
</file>